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310" w:type="dxa"/>
        <w:tblInd w:w="-856" w:type="dxa"/>
        <w:tblLook w:val="04A0" w:firstRow="1" w:lastRow="0" w:firstColumn="1" w:lastColumn="0" w:noHBand="0" w:noVBand="1"/>
      </w:tblPr>
      <w:tblGrid>
        <w:gridCol w:w="1317"/>
        <w:gridCol w:w="5204"/>
        <w:gridCol w:w="6804"/>
        <w:gridCol w:w="1985"/>
      </w:tblGrid>
      <w:tr w:rsidR="00021A80" w:rsidRPr="00F87F1D" w14:paraId="3ADD7362" w14:textId="77777777" w:rsidTr="00021A80">
        <w:trPr>
          <w:trHeight w:val="110"/>
        </w:trPr>
        <w:tc>
          <w:tcPr>
            <w:tcW w:w="1317" w:type="dxa"/>
          </w:tcPr>
          <w:p w14:paraId="4C94A01B" w14:textId="77777777" w:rsidR="00021A80" w:rsidRPr="00021A80" w:rsidRDefault="00021A80" w:rsidP="00F87F1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021A80">
              <w:rPr>
                <w:rFonts w:ascii="Calibri" w:hAnsi="Calibri" w:cs="Calibri"/>
                <w:b/>
                <w:color w:val="000000"/>
              </w:rPr>
              <w:t xml:space="preserve">NO </w:t>
            </w:r>
          </w:p>
        </w:tc>
        <w:tc>
          <w:tcPr>
            <w:tcW w:w="5204" w:type="dxa"/>
          </w:tcPr>
          <w:p w14:paraId="7CCF15D4" w14:textId="77777777" w:rsidR="00021A80" w:rsidRPr="00021A80" w:rsidRDefault="00021A80" w:rsidP="00F87F1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021A80">
              <w:rPr>
                <w:rFonts w:ascii="Calibri" w:hAnsi="Calibri" w:cs="Calibri"/>
                <w:b/>
                <w:color w:val="000000"/>
              </w:rPr>
              <w:t xml:space="preserve">CRITERIA </w:t>
            </w:r>
          </w:p>
        </w:tc>
        <w:tc>
          <w:tcPr>
            <w:tcW w:w="6804" w:type="dxa"/>
          </w:tcPr>
          <w:p w14:paraId="2F85670B" w14:textId="77777777" w:rsidR="00021A80" w:rsidRPr="00021A80" w:rsidRDefault="00021A80" w:rsidP="00F87F1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021A80">
              <w:rPr>
                <w:rFonts w:ascii="Calibri" w:hAnsi="Calibri" w:cs="Calibri"/>
                <w:b/>
                <w:color w:val="000000"/>
              </w:rPr>
              <w:t xml:space="preserve">DESCRIPTION OF CRITERIA </w:t>
            </w:r>
          </w:p>
        </w:tc>
        <w:tc>
          <w:tcPr>
            <w:tcW w:w="1985" w:type="dxa"/>
          </w:tcPr>
          <w:p w14:paraId="2BCEE2BF" w14:textId="77777777" w:rsidR="00021A80" w:rsidRPr="00021A80" w:rsidRDefault="00021A80" w:rsidP="00F87F1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021A80">
              <w:rPr>
                <w:rFonts w:ascii="Calibri" w:hAnsi="Calibri" w:cs="Calibri"/>
                <w:b/>
                <w:color w:val="000000"/>
              </w:rPr>
              <w:t xml:space="preserve">WEIGHT </w:t>
            </w:r>
          </w:p>
        </w:tc>
      </w:tr>
      <w:tr w:rsidR="00021A80" w:rsidRPr="00F87F1D" w14:paraId="2E42C677" w14:textId="77777777" w:rsidTr="00021A80">
        <w:trPr>
          <w:trHeight w:val="110"/>
        </w:trPr>
        <w:tc>
          <w:tcPr>
            <w:tcW w:w="1317" w:type="dxa"/>
            <w:shd w:val="clear" w:color="auto" w:fill="F2F2F2" w:themeFill="background1" w:themeFillShade="F2"/>
          </w:tcPr>
          <w:p w14:paraId="5CA040B4" w14:textId="77777777" w:rsidR="00021A80" w:rsidRPr="00F87F1D" w:rsidRDefault="00021A80" w:rsidP="00F87F1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F87F1D">
              <w:rPr>
                <w:rFonts w:ascii="Calibri" w:hAnsi="Calibri" w:cs="Calibri"/>
                <w:color w:val="000000"/>
              </w:rPr>
              <w:t xml:space="preserve">1. </w:t>
            </w:r>
          </w:p>
        </w:tc>
        <w:tc>
          <w:tcPr>
            <w:tcW w:w="5204" w:type="dxa"/>
            <w:shd w:val="clear" w:color="auto" w:fill="F2F2F2" w:themeFill="background1" w:themeFillShade="F2"/>
          </w:tcPr>
          <w:p w14:paraId="0ADF2BE2" w14:textId="77777777" w:rsidR="00021A80" w:rsidRPr="00F87F1D" w:rsidRDefault="00021A80" w:rsidP="00F87F1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F87F1D">
              <w:rPr>
                <w:rFonts w:ascii="Calibri" w:hAnsi="Calibri" w:cs="Calibri"/>
                <w:color w:val="000000"/>
              </w:rPr>
              <w:t xml:space="preserve">Experience 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2EA3458F" w14:textId="77777777" w:rsidR="00021A80" w:rsidRPr="00F87F1D" w:rsidRDefault="00021A80" w:rsidP="00F87F1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14:paraId="48B04B3A" w14:textId="77777777" w:rsidR="00021A80" w:rsidRPr="00F87F1D" w:rsidRDefault="0099590B" w:rsidP="00F87F1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</w:tr>
      <w:tr w:rsidR="00021A80" w:rsidRPr="00F87F1D" w14:paraId="79645444" w14:textId="77777777" w:rsidTr="00021A80">
        <w:trPr>
          <w:trHeight w:val="1745"/>
        </w:trPr>
        <w:tc>
          <w:tcPr>
            <w:tcW w:w="1317" w:type="dxa"/>
          </w:tcPr>
          <w:p w14:paraId="52C48744" w14:textId="77777777" w:rsidR="00021A80" w:rsidRPr="00F87F1D" w:rsidRDefault="00021A80" w:rsidP="00F87F1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F87F1D">
              <w:rPr>
                <w:rFonts w:ascii="Calibri" w:hAnsi="Calibri" w:cs="Calibri"/>
                <w:color w:val="000000"/>
              </w:rPr>
              <w:t xml:space="preserve">1.1 </w:t>
            </w:r>
          </w:p>
        </w:tc>
        <w:tc>
          <w:tcPr>
            <w:tcW w:w="5204" w:type="dxa"/>
          </w:tcPr>
          <w:p w14:paraId="588612D8" w14:textId="77777777" w:rsidR="0099590B" w:rsidRPr="0099590B" w:rsidRDefault="0099590B" w:rsidP="0099590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99590B">
              <w:rPr>
                <w:rFonts w:ascii="Calibri" w:hAnsi="Calibri" w:cs="Calibri"/>
                <w:color w:val="000000"/>
              </w:rPr>
              <w:t>National Foot print. Footprint in the province where</w:t>
            </w:r>
          </w:p>
          <w:p w14:paraId="2A8DCBD3" w14:textId="77777777" w:rsidR="0099590B" w:rsidRPr="0099590B" w:rsidRDefault="0099590B" w:rsidP="0099590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99590B">
              <w:rPr>
                <w:rFonts w:ascii="Calibri" w:hAnsi="Calibri" w:cs="Calibri"/>
                <w:color w:val="000000"/>
              </w:rPr>
              <w:t>the services are to be rendered. To ensure services can</w:t>
            </w:r>
          </w:p>
          <w:p w14:paraId="1CD131F3" w14:textId="77777777" w:rsidR="00021A80" w:rsidRPr="00F87F1D" w:rsidRDefault="0099590B" w:rsidP="0099590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99590B">
              <w:rPr>
                <w:rFonts w:ascii="Calibri" w:hAnsi="Calibri" w:cs="Calibri"/>
                <w:color w:val="000000"/>
              </w:rPr>
              <w:t>be delivered with the desired infrastructure in place.</w:t>
            </w:r>
          </w:p>
        </w:tc>
        <w:tc>
          <w:tcPr>
            <w:tcW w:w="6804" w:type="dxa"/>
          </w:tcPr>
          <w:p w14:paraId="2075F805" w14:textId="77777777" w:rsidR="0099590B" w:rsidRPr="0099590B" w:rsidRDefault="0099590B" w:rsidP="0099590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99590B">
              <w:rPr>
                <w:rFonts w:ascii="Calibri" w:hAnsi="Calibri" w:cs="Calibri"/>
                <w:color w:val="000000"/>
              </w:rPr>
              <w:t>Proof of ownership of building or municipality account, water and lights</w:t>
            </w:r>
          </w:p>
          <w:p w14:paraId="68B888E4" w14:textId="77777777" w:rsidR="0099590B" w:rsidRPr="0099590B" w:rsidRDefault="0099590B" w:rsidP="0099590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99590B">
              <w:rPr>
                <w:rFonts w:ascii="Calibri" w:hAnsi="Calibri" w:cs="Calibri"/>
                <w:color w:val="000000"/>
              </w:rPr>
              <w:t>account not older than 90 days or valid lease Agreement (signed by 2 or</w:t>
            </w:r>
          </w:p>
          <w:p w14:paraId="0A68920F" w14:textId="77777777" w:rsidR="0099590B" w:rsidRPr="0099590B" w:rsidRDefault="0099590B" w:rsidP="0099590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99590B">
              <w:rPr>
                <w:rFonts w:ascii="Calibri" w:hAnsi="Calibri" w:cs="Calibri"/>
                <w:color w:val="000000"/>
              </w:rPr>
              <w:t>more contracting parties with witness signatures). Dates must be valid at</w:t>
            </w:r>
          </w:p>
          <w:p w14:paraId="68B80D42" w14:textId="77777777" w:rsidR="0099590B" w:rsidRPr="0099590B" w:rsidRDefault="0099590B" w:rsidP="0099590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99590B">
              <w:rPr>
                <w:rFonts w:ascii="Calibri" w:hAnsi="Calibri" w:cs="Calibri"/>
                <w:color w:val="000000"/>
              </w:rPr>
              <w:t>time of tendering.</w:t>
            </w:r>
          </w:p>
          <w:p w14:paraId="21CE481F" w14:textId="5B4C620B" w:rsidR="0099590B" w:rsidRPr="0099590B" w:rsidRDefault="0099590B" w:rsidP="0099590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99590B">
              <w:rPr>
                <w:rFonts w:ascii="Calibri" w:hAnsi="Calibri" w:cs="Calibri"/>
                <w:color w:val="000000"/>
              </w:rPr>
              <w:t>6-</w:t>
            </w:r>
            <w:r w:rsidR="00424708">
              <w:rPr>
                <w:rFonts w:ascii="Calibri" w:hAnsi="Calibri" w:cs="Calibri"/>
                <w:color w:val="000000"/>
              </w:rPr>
              <w:t>9</w:t>
            </w:r>
            <w:r w:rsidRPr="0099590B">
              <w:rPr>
                <w:rFonts w:ascii="Calibri" w:hAnsi="Calibri" w:cs="Calibri"/>
                <w:color w:val="000000"/>
              </w:rPr>
              <w:t xml:space="preserve"> provinces- 1</w:t>
            </w:r>
            <w:r w:rsidR="00424708">
              <w:rPr>
                <w:rFonts w:ascii="Calibri" w:hAnsi="Calibri" w:cs="Calibri"/>
                <w:color w:val="000000"/>
              </w:rPr>
              <w:t>5</w:t>
            </w:r>
            <w:r w:rsidRPr="0099590B">
              <w:rPr>
                <w:rFonts w:ascii="Calibri" w:hAnsi="Calibri" w:cs="Calibri"/>
                <w:color w:val="000000"/>
              </w:rPr>
              <w:t xml:space="preserve"> Points</w:t>
            </w:r>
          </w:p>
          <w:p w14:paraId="01B1A083" w14:textId="2F30ADC8" w:rsidR="0099590B" w:rsidRPr="0099590B" w:rsidRDefault="0099590B" w:rsidP="0099590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99590B">
              <w:rPr>
                <w:rFonts w:ascii="Calibri" w:hAnsi="Calibri" w:cs="Calibri"/>
                <w:color w:val="000000"/>
              </w:rPr>
              <w:t>3-5 Provinces -</w:t>
            </w:r>
            <w:r w:rsidR="00424708">
              <w:rPr>
                <w:rFonts w:ascii="Calibri" w:hAnsi="Calibri" w:cs="Calibri"/>
                <w:color w:val="000000"/>
              </w:rPr>
              <w:t>10</w:t>
            </w:r>
            <w:r w:rsidRPr="0099590B">
              <w:rPr>
                <w:rFonts w:ascii="Calibri" w:hAnsi="Calibri" w:cs="Calibri"/>
                <w:color w:val="000000"/>
              </w:rPr>
              <w:t xml:space="preserve"> Points</w:t>
            </w:r>
          </w:p>
          <w:p w14:paraId="16676D80" w14:textId="77777777" w:rsidR="00021A80" w:rsidRPr="00F87F1D" w:rsidRDefault="0099590B" w:rsidP="0099590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99590B">
              <w:rPr>
                <w:rFonts w:ascii="Calibri" w:hAnsi="Calibri" w:cs="Calibri"/>
                <w:color w:val="000000"/>
              </w:rPr>
              <w:t>1-2 Provinces - 2 Points</w:t>
            </w:r>
          </w:p>
        </w:tc>
        <w:tc>
          <w:tcPr>
            <w:tcW w:w="1985" w:type="dxa"/>
          </w:tcPr>
          <w:p w14:paraId="18E08BEA" w14:textId="77777777" w:rsidR="00021A80" w:rsidRPr="00F87F1D" w:rsidRDefault="0099590B" w:rsidP="00F87F1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021A80" w14:paraId="37B6ABE2" w14:textId="77777777" w:rsidTr="00021A80">
        <w:tc>
          <w:tcPr>
            <w:tcW w:w="1317" w:type="dxa"/>
          </w:tcPr>
          <w:p w14:paraId="1901A0C1" w14:textId="77777777" w:rsidR="00021A80" w:rsidRPr="00F87F1D" w:rsidRDefault="00021A80" w:rsidP="00F87F1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F87F1D">
              <w:rPr>
                <w:rFonts w:ascii="Calibri" w:hAnsi="Calibri" w:cs="Calibri"/>
                <w:color w:val="000000"/>
              </w:rPr>
              <w:t xml:space="preserve">1.2 </w:t>
            </w:r>
          </w:p>
        </w:tc>
        <w:tc>
          <w:tcPr>
            <w:tcW w:w="5204" w:type="dxa"/>
          </w:tcPr>
          <w:p w14:paraId="1F196F93" w14:textId="6ECB900E" w:rsidR="00021A80" w:rsidRPr="00F87F1D" w:rsidRDefault="00C7794A" w:rsidP="0099590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7794A">
              <w:rPr>
                <w:rFonts w:ascii="Calibri" w:hAnsi="Calibri" w:cs="Calibri"/>
                <w:color w:val="000000"/>
              </w:rPr>
              <w:t>The supplier should provide evidence of at least 3 successful organised crime investigations and successful prosecutions</w:t>
            </w:r>
          </w:p>
        </w:tc>
        <w:tc>
          <w:tcPr>
            <w:tcW w:w="6804" w:type="dxa"/>
          </w:tcPr>
          <w:p w14:paraId="7C42D9F9" w14:textId="4D4E3F47" w:rsidR="0099590B" w:rsidRPr="0099590B" w:rsidRDefault="00C7794A" w:rsidP="009959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Reports to entail not sensitive information but detailed enough to show scope of work tendered for, </w:t>
            </w:r>
            <w:r w:rsidR="0099590B" w:rsidRPr="0099590B">
              <w:rPr>
                <w:sz w:val="22"/>
                <w:szCs w:val="22"/>
              </w:rPr>
              <w:t>not older</w:t>
            </w:r>
            <w:r>
              <w:rPr>
                <w:sz w:val="22"/>
                <w:szCs w:val="22"/>
              </w:rPr>
              <w:t xml:space="preserve"> </w:t>
            </w:r>
            <w:r w:rsidR="0099590B" w:rsidRPr="0099590B">
              <w:rPr>
                <w:sz w:val="22"/>
                <w:szCs w:val="22"/>
              </w:rPr>
              <w:t>than 24 months</w:t>
            </w:r>
          </w:p>
          <w:p w14:paraId="2BB12224" w14:textId="4E4C1639" w:rsidR="0099590B" w:rsidRPr="0099590B" w:rsidRDefault="0099590B" w:rsidP="0099590B">
            <w:pPr>
              <w:pStyle w:val="Default"/>
              <w:rPr>
                <w:sz w:val="22"/>
                <w:szCs w:val="22"/>
              </w:rPr>
            </w:pPr>
            <w:r w:rsidRPr="0099590B">
              <w:rPr>
                <w:sz w:val="22"/>
                <w:szCs w:val="22"/>
              </w:rPr>
              <w:t>3 reference letters = 1</w:t>
            </w:r>
            <w:r w:rsidR="00E728B9">
              <w:rPr>
                <w:sz w:val="22"/>
                <w:szCs w:val="22"/>
              </w:rPr>
              <w:t>0</w:t>
            </w:r>
            <w:r w:rsidRPr="0099590B">
              <w:rPr>
                <w:sz w:val="22"/>
                <w:szCs w:val="22"/>
              </w:rPr>
              <w:t xml:space="preserve"> points</w:t>
            </w:r>
          </w:p>
          <w:p w14:paraId="45777C25" w14:textId="28AD239A" w:rsidR="0099590B" w:rsidRPr="0099590B" w:rsidRDefault="0099590B" w:rsidP="0099590B">
            <w:pPr>
              <w:pStyle w:val="Default"/>
              <w:rPr>
                <w:sz w:val="22"/>
                <w:szCs w:val="22"/>
              </w:rPr>
            </w:pPr>
            <w:r w:rsidRPr="0099590B">
              <w:rPr>
                <w:sz w:val="22"/>
                <w:szCs w:val="22"/>
              </w:rPr>
              <w:t xml:space="preserve">2 reference = </w:t>
            </w:r>
            <w:r w:rsidR="00E728B9">
              <w:rPr>
                <w:sz w:val="22"/>
                <w:szCs w:val="22"/>
              </w:rPr>
              <w:t>5</w:t>
            </w:r>
            <w:r w:rsidRPr="0099590B">
              <w:rPr>
                <w:sz w:val="22"/>
                <w:szCs w:val="22"/>
              </w:rPr>
              <w:t xml:space="preserve"> points</w:t>
            </w:r>
          </w:p>
          <w:p w14:paraId="13E272B5" w14:textId="2C476387" w:rsidR="0099590B" w:rsidRPr="0099590B" w:rsidRDefault="0099590B" w:rsidP="0099590B">
            <w:pPr>
              <w:pStyle w:val="Default"/>
              <w:rPr>
                <w:sz w:val="22"/>
                <w:szCs w:val="22"/>
              </w:rPr>
            </w:pPr>
            <w:r w:rsidRPr="0099590B">
              <w:rPr>
                <w:sz w:val="22"/>
                <w:szCs w:val="22"/>
              </w:rPr>
              <w:t xml:space="preserve">1 letter = </w:t>
            </w:r>
            <w:r w:rsidR="00E728B9">
              <w:rPr>
                <w:sz w:val="22"/>
                <w:szCs w:val="22"/>
              </w:rPr>
              <w:t>1</w:t>
            </w:r>
            <w:r w:rsidRPr="0099590B">
              <w:rPr>
                <w:sz w:val="22"/>
                <w:szCs w:val="22"/>
              </w:rPr>
              <w:t xml:space="preserve"> marks</w:t>
            </w:r>
          </w:p>
          <w:p w14:paraId="7157465E" w14:textId="77777777" w:rsidR="0099590B" w:rsidRPr="0099590B" w:rsidRDefault="0099590B" w:rsidP="0099590B">
            <w:pPr>
              <w:pStyle w:val="Default"/>
              <w:rPr>
                <w:sz w:val="22"/>
                <w:szCs w:val="22"/>
              </w:rPr>
            </w:pPr>
            <w:r w:rsidRPr="0099590B">
              <w:rPr>
                <w:sz w:val="22"/>
                <w:szCs w:val="22"/>
              </w:rPr>
              <w:t>No reference = 0 points</w:t>
            </w:r>
          </w:p>
          <w:p w14:paraId="1F1BA5DC" w14:textId="49C20CB5" w:rsidR="00021A80" w:rsidRDefault="00021A80" w:rsidP="009959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02B6BE7E" w14:textId="268B9237" w:rsidR="00021A80" w:rsidRDefault="00021A80" w:rsidP="00F87F1D">
            <w:r>
              <w:t>1</w:t>
            </w:r>
            <w:r w:rsidR="00E728B9">
              <w:t>0</w:t>
            </w:r>
          </w:p>
        </w:tc>
      </w:tr>
      <w:tr w:rsidR="00E728B9" w14:paraId="01887B0D" w14:textId="77777777" w:rsidTr="00021A80">
        <w:tc>
          <w:tcPr>
            <w:tcW w:w="1317" w:type="dxa"/>
          </w:tcPr>
          <w:p w14:paraId="39B2987A" w14:textId="59307ED8" w:rsidR="00E728B9" w:rsidRPr="00F87F1D" w:rsidRDefault="00E728B9" w:rsidP="00F87F1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</w:t>
            </w:r>
          </w:p>
        </w:tc>
        <w:tc>
          <w:tcPr>
            <w:tcW w:w="5204" w:type="dxa"/>
          </w:tcPr>
          <w:p w14:paraId="139055F7" w14:textId="6F555305" w:rsidR="00E728B9" w:rsidRPr="00C7794A" w:rsidRDefault="00E728B9" w:rsidP="0099590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E728B9">
              <w:rPr>
                <w:rFonts w:ascii="Calibri" w:hAnsi="Calibri" w:cs="Calibri"/>
                <w:color w:val="000000"/>
              </w:rPr>
              <w:t>Proof of current (active) organised references not older than 18 Months.</w:t>
            </w:r>
            <w:r>
              <w:rPr>
                <w:rFonts w:ascii="Calibri" w:hAnsi="Calibri" w:cs="Calibri"/>
                <w:color w:val="000000"/>
              </w:rPr>
              <w:t xml:space="preserve"> 3 references</w:t>
            </w:r>
          </w:p>
        </w:tc>
        <w:tc>
          <w:tcPr>
            <w:tcW w:w="6804" w:type="dxa"/>
          </w:tcPr>
          <w:p w14:paraId="17A6BBF7" w14:textId="77777777" w:rsidR="00E728B9" w:rsidRDefault="00E728B9" w:rsidP="009959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Signed letter from head of security </w:t>
            </w:r>
          </w:p>
          <w:p w14:paraId="738DE1F0" w14:textId="77777777" w:rsidR="00E728B9" w:rsidRDefault="00E728B9" w:rsidP="009959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references – 5 points </w:t>
            </w:r>
          </w:p>
          <w:p w14:paraId="4A747372" w14:textId="77777777" w:rsidR="00E728B9" w:rsidRDefault="00E728B9" w:rsidP="009959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references – 3 points </w:t>
            </w:r>
          </w:p>
          <w:p w14:paraId="233EAFD0" w14:textId="6C2011A4" w:rsidR="00E728B9" w:rsidRDefault="00E728B9" w:rsidP="009959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reference – 1 point </w:t>
            </w:r>
          </w:p>
        </w:tc>
        <w:tc>
          <w:tcPr>
            <w:tcW w:w="1985" w:type="dxa"/>
          </w:tcPr>
          <w:p w14:paraId="36EB7230" w14:textId="346E4D5A" w:rsidR="00E728B9" w:rsidRDefault="00E728B9" w:rsidP="00F87F1D">
            <w:r>
              <w:t>5</w:t>
            </w:r>
          </w:p>
        </w:tc>
      </w:tr>
      <w:tr w:rsidR="00021A80" w14:paraId="588B7A36" w14:textId="77777777" w:rsidTr="00021A80">
        <w:tc>
          <w:tcPr>
            <w:tcW w:w="1317" w:type="dxa"/>
            <w:shd w:val="clear" w:color="auto" w:fill="F2F2F2" w:themeFill="background1" w:themeFillShade="F2"/>
          </w:tcPr>
          <w:p w14:paraId="75ECDB36" w14:textId="77777777" w:rsidR="00021A80" w:rsidRPr="00DB0B56" w:rsidRDefault="007718D1" w:rsidP="00F87F1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04" w:type="dxa"/>
            <w:shd w:val="clear" w:color="auto" w:fill="F2F2F2" w:themeFill="background1" w:themeFillShade="F2"/>
          </w:tcPr>
          <w:p w14:paraId="1AA29CDB" w14:textId="77777777" w:rsidR="00021A80" w:rsidRPr="00DB0B56" w:rsidRDefault="00021A80" w:rsidP="00F87F1D">
            <w:pPr>
              <w:pStyle w:val="Default"/>
              <w:rPr>
                <w:b/>
                <w:sz w:val="22"/>
                <w:szCs w:val="22"/>
              </w:rPr>
            </w:pPr>
            <w:r w:rsidRPr="00DB0B56">
              <w:rPr>
                <w:b/>
                <w:sz w:val="22"/>
                <w:szCs w:val="22"/>
              </w:rPr>
              <w:t>Capacity</w:t>
            </w:r>
          </w:p>
          <w:p w14:paraId="6B68494F" w14:textId="77777777" w:rsidR="00021A80" w:rsidRPr="00DB0B56" w:rsidRDefault="00021A80" w:rsidP="00F87F1D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1AD14E0B" w14:textId="77777777" w:rsidR="00021A80" w:rsidRDefault="00021A80" w:rsidP="00F87F1D">
            <w:pPr>
              <w:pStyle w:val="Default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14:paraId="6AABB6AA" w14:textId="77777777" w:rsidR="00021A80" w:rsidRDefault="0099590B" w:rsidP="00F87F1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021A80" w14:paraId="76B77F0D" w14:textId="77777777" w:rsidTr="00021A80">
        <w:tc>
          <w:tcPr>
            <w:tcW w:w="1317" w:type="dxa"/>
          </w:tcPr>
          <w:p w14:paraId="79DC5D61" w14:textId="77777777" w:rsidR="00021A80" w:rsidRDefault="007718D1" w:rsidP="00F87F1D">
            <w:r>
              <w:t>2.1</w:t>
            </w:r>
          </w:p>
        </w:tc>
        <w:tc>
          <w:tcPr>
            <w:tcW w:w="5204" w:type="dxa"/>
          </w:tcPr>
          <w:p w14:paraId="15F7446F" w14:textId="42BCFC00" w:rsidR="00021A80" w:rsidRDefault="005A4480" w:rsidP="00F87F1D">
            <w:pPr>
              <w:pStyle w:val="Default"/>
              <w:rPr>
                <w:sz w:val="22"/>
                <w:szCs w:val="22"/>
              </w:rPr>
            </w:pPr>
            <w:r w:rsidRPr="005A4480">
              <w:rPr>
                <w:sz w:val="22"/>
                <w:szCs w:val="22"/>
              </w:rPr>
              <w:t>The team should have a collective minimum of 25 years related experience. Provide condensed CV’s of each team member.</w:t>
            </w:r>
          </w:p>
          <w:p w14:paraId="4A0902E8" w14:textId="77777777" w:rsidR="00021A80" w:rsidRDefault="00021A80" w:rsidP="00F87F1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4" w:type="dxa"/>
          </w:tcPr>
          <w:p w14:paraId="0D48684C" w14:textId="1FF2C731" w:rsidR="00021A80" w:rsidRDefault="005A4480" w:rsidP="008C7A8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  <w:proofErr w:type="spellStart"/>
            <w:r>
              <w:rPr>
                <w:sz w:val="22"/>
                <w:szCs w:val="22"/>
              </w:rPr>
              <w:t>cv’s</w:t>
            </w:r>
            <w:proofErr w:type="spellEnd"/>
            <w:r>
              <w:rPr>
                <w:sz w:val="22"/>
                <w:szCs w:val="22"/>
              </w:rPr>
              <w:t xml:space="preserve"> with minimum of 5 </w:t>
            </w:r>
            <w:r w:rsidR="000E3D39">
              <w:rPr>
                <w:sz w:val="22"/>
                <w:szCs w:val="22"/>
              </w:rPr>
              <w:t>years’ experience</w:t>
            </w:r>
            <w:r>
              <w:rPr>
                <w:sz w:val="22"/>
                <w:szCs w:val="22"/>
              </w:rPr>
              <w:t xml:space="preserve"> </w:t>
            </w:r>
          </w:p>
          <w:p w14:paraId="4A512CAB" w14:textId="4AD1BF19" w:rsidR="005A4480" w:rsidRDefault="005A4480" w:rsidP="008C7A8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  <w:proofErr w:type="spellStart"/>
            <w:r>
              <w:rPr>
                <w:sz w:val="22"/>
                <w:szCs w:val="22"/>
              </w:rPr>
              <w:t>cv’s</w:t>
            </w:r>
            <w:proofErr w:type="spellEnd"/>
            <w:r>
              <w:rPr>
                <w:sz w:val="22"/>
                <w:szCs w:val="22"/>
              </w:rPr>
              <w:t xml:space="preserve"> meeting criteria – 10</w:t>
            </w:r>
          </w:p>
          <w:p w14:paraId="0E721673" w14:textId="636F7AB4" w:rsidR="005A4480" w:rsidRDefault="005A4480" w:rsidP="008C7A8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proofErr w:type="spellStart"/>
            <w:r>
              <w:rPr>
                <w:sz w:val="22"/>
                <w:szCs w:val="22"/>
              </w:rPr>
              <w:t>cv’s</w:t>
            </w:r>
            <w:proofErr w:type="spellEnd"/>
            <w:r>
              <w:rPr>
                <w:sz w:val="22"/>
                <w:szCs w:val="22"/>
              </w:rPr>
              <w:t xml:space="preserve"> – 5</w:t>
            </w:r>
          </w:p>
          <w:p w14:paraId="2AF9641D" w14:textId="1651F40D" w:rsidR="005A4480" w:rsidRDefault="005A4480" w:rsidP="008C7A8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cv - 1</w:t>
            </w:r>
          </w:p>
        </w:tc>
        <w:tc>
          <w:tcPr>
            <w:tcW w:w="1985" w:type="dxa"/>
          </w:tcPr>
          <w:p w14:paraId="3C828866" w14:textId="77777777" w:rsidR="00021A80" w:rsidRDefault="00021A80" w:rsidP="00F87F1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</w:t>
            </w:r>
          </w:p>
        </w:tc>
      </w:tr>
      <w:tr w:rsidR="00C7794A" w14:paraId="1001F677" w14:textId="77777777" w:rsidTr="00021A80">
        <w:tc>
          <w:tcPr>
            <w:tcW w:w="1317" w:type="dxa"/>
          </w:tcPr>
          <w:p w14:paraId="5F726E41" w14:textId="22B35B4D" w:rsidR="00C7794A" w:rsidRDefault="00C7794A" w:rsidP="00F87F1D">
            <w:r>
              <w:t>2.3</w:t>
            </w:r>
          </w:p>
        </w:tc>
        <w:tc>
          <w:tcPr>
            <w:tcW w:w="5204" w:type="dxa"/>
          </w:tcPr>
          <w:p w14:paraId="43FCADD2" w14:textId="11D883A5" w:rsidR="00C7794A" w:rsidRPr="00F87F1D" w:rsidRDefault="008C62EC" w:rsidP="00F87F1D">
            <w:pPr>
              <w:pStyle w:val="Default"/>
              <w:rPr>
                <w:sz w:val="22"/>
                <w:szCs w:val="22"/>
              </w:rPr>
            </w:pPr>
            <w:r w:rsidRPr="008C62EC">
              <w:rPr>
                <w:sz w:val="22"/>
                <w:szCs w:val="22"/>
              </w:rPr>
              <w:t>Air Support manned (helicopter or drone) with thermal image capability (high capability Pan, Tilt, Zoom)</w:t>
            </w:r>
          </w:p>
        </w:tc>
        <w:tc>
          <w:tcPr>
            <w:tcW w:w="6804" w:type="dxa"/>
          </w:tcPr>
          <w:p w14:paraId="1BD741E3" w14:textId="77777777" w:rsidR="00C7794A" w:rsidRDefault="00923459" w:rsidP="008C7A8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Ownership with proof of photos </w:t>
            </w:r>
          </w:p>
          <w:p w14:paraId="724491B1" w14:textId="77777777" w:rsidR="00923459" w:rsidRDefault="00923459" w:rsidP="00923459">
            <w:pPr>
              <w:pStyle w:val="Defau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Helicopter – 5 points </w:t>
            </w:r>
          </w:p>
          <w:p w14:paraId="4FA534F1" w14:textId="12792FFD" w:rsidR="00923459" w:rsidRPr="008C7A87" w:rsidRDefault="00923459" w:rsidP="00923459">
            <w:pPr>
              <w:pStyle w:val="Defau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Drone – 5 points </w:t>
            </w:r>
          </w:p>
        </w:tc>
        <w:tc>
          <w:tcPr>
            <w:tcW w:w="1985" w:type="dxa"/>
          </w:tcPr>
          <w:p w14:paraId="0FECF1B9" w14:textId="5E32109A" w:rsidR="00C7794A" w:rsidRDefault="008C62EC" w:rsidP="00F87F1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8C62EC" w14:paraId="5ADDBB56" w14:textId="77777777" w:rsidTr="00021A80">
        <w:tc>
          <w:tcPr>
            <w:tcW w:w="1317" w:type="dxa"/>
          </w:tcPr>
          <w:p w14:paraId="6FA8CB5D" w14:textId="0D673282" w:rsidR="008C62EC" w:rsidRDefault="008C62EC" w:rsidP="00F87F1D">
            <w:r>
              <w:t>2.4</w:t>
            </w:r>
          </w:p>
        </w:tc>
        <w:tc>
          <w:tcPr>
            <w:tcW w:w="5204" w:type="dxa"/>
          </w:tcPr>
          <w:p w14:paraId="398E8ED8" w14:textId="7B015B07" w:rsidR="008C62EC" w:rsidRPr="008C62EC" w:rsidRDefault="008C62EC" w:rsidP="00F87F1D">
            <w:pPr>
              <w:pStyle w:val="Default"/>
              <w:rPr>
                <w:sz w:val="22"/>
                <w:szCs w:val="22"/>
              </w:rPr>
            </w:pPr>
            <w:r w:rsidRPr="008C62EC">
              <w:rPr>
                <w:sz w:val="22"/>
                <w:szCs w:val="22"/>
              </w:rPr>
              <w:t>Demonstrable access to legal team (in-house or outsourced) to assist with prosecutions at own costs</w:t>
            </w:r>
          </w:p>
        </w:tc>
        <w:tc>
          <w:tcPr>
            <w:tcW w:w="6804" w:type="dxa"/>
          </w:tcPr>
          <w:p w14:paraId="05FD4751" w14:textId="77777777" w:rsidR="008C62EC" w:rsidRDefault="00C41147" w:rsidP="008C7A8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Proof of legal team</w:t>
            </w:r>
          </w:p>
          <w:p w14:paraId="2D0AC937" w14:textId="1D789D08" w:rsidR="00C41147" w:rsidRPr="008C7A87" w:rsidRDefault="00C41147" w:rsidP="008C7A8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Submission of cv</w:t>
            </w:r>
          </w:p>
        </w:tc>
        <w:tc>
          <w:tcPr>
            <w:tcW w:w="1985" w:type="dxa"/>
          </w:tcPr>
          <w:p w14:paraId="11D6072B" w14:textId="7E0E062A" w:rsidR="008C62EC" w:rsidRDefault="008C62EC" w:rsidP="00F87F1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21A80" w14:paraId="4086354A" w14:textId="77777777" w:rsidTr="00021A80">
        <w:tc>
          <w:tcPr>
            <w:tcW w:w="1317" w:type="dxa"/>
            <w:shd w:val="clear" w:color="auto" w:fill="F2F2F2" w:themeFill="background1" w:themeFillShade="F2"/>
          </w:tcPr>
          <w:p w14:paraId="22DD15A2" w14:textId="77777777" w:rsidR="00021A80" w:rsidRDefault="007718D1" w:rsidP="00F87F1D">
            <w:r>
              <w:t>3</w:t>
            </w:r>
          </w:p>
        </w:tc>
        <w:tc>
          <w:tcPr>
            <w:tcW w:w="5204" w:type="dxa"/>
            <w:shd w:val="clear" w:color="auto" w:fill="F2F2F2" w:themeFill="background1" w:themeFillShade="F2"/>
          </w:tcPr>
          <w:p w14:paraId="1693BF12" w14:textId="71E0EBAF" w:rsidR="00021A80" w:rsidRPr="00282743" w:rsidRDefault="00923459" w:rsidP="00F87F1D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Technology and Equipment </w:t>
            </w:r>
          </w:p>
          <w:p w14:paraId="3D15D980" w14:textId="77777777" w:rsidR="00021A80" w:rsidRPr="00282743" w:rsidRDefault="00021A80" w:rsidP="00F87F1D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0A45D3AD" w14:textId="77777777" w:rsidR="00021A80" w:rsidRDefault="00021A80" w:rsidP="00F87F1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14:paraId="33D654F6" w14:textId="77777777" w:rsidR="00021A80" w:rsidRDefault="0099590B" w:rsidP="00F87F1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21A80" w14:paraId="651FDF3E" w14:textId="77777777" w:rsidTr="00021A80">
        <w:tc>
          <w:tcPr>
            <w:tcW w:w="1317" w:type="dxa"/>
          </w:tcPr>
          <w:p w14:paraId="77B71C24" w14:textId="77777777" w:rsidR="00021A80" w:rsidRDefault="007718D1" w:rsidP="00F87F1D">
            <w:r>
              <w:lastRenderedPageBreak/>
              <w:t>3.1</w:t>
            </w:r>
          </w:p>
        </w:tc>
        <w:tc>
          <w:tcPr>
            <w:tcW w:w="5204" w:type="dxa"/>
          </w:tcPr>
          <w:p w14:paraId="46BF7D20" w14:textId="6B500E1F" w:rsidR="00021A80" w:rsidRDefault="008C62EC" w:rsidP="00F87F1D">
            <w:pPr>
              <w:pStyle w:val="Default"/>
              <w:rPr>
                <w:sz w:val="22"/>
                <w:szCs w:val="22"/>
              </w:rPr>
            </w:pPr>
            <w:r w:rsidRPr="008C62EC">
              <w:rPr>
                <w:sz w:val="22"/>
                <w:szCs w:val="22"/>
              </w:rPr>
              <w:t>Transport – the supplier should have at least 2 vehicles with off-road capabilities, per team (proof must be provided)</w:t>
            </w:r>
          </w:p>
        </w:tc>
        <w:tc>
          <w:tcPr>
            <w:tcW w:w="6804" w:type="dxa"/>
          </w:tcPr>
          <w:p w14:paraId="35664F04" w14:textId="77777777" w:rsidR="00021A80" w:rsidRDefault="008C62EC" w:rsidP="00F87F1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Proof of log book, photos (will be verified on site)</w:t>
            </w:r>
          </w:p>
          <w:p w14:paraId="2DC91CB0" w14:textId="77777777" w:rsidR="008C62EC" w:rsidRDefault="008C62EC" w:rsidP="008C62EC">
            <w:pPr>
              <w:pStyle w:val="Default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vehicles – 5 points </w:t>
            </w:r>
          </w:p>
          <w:p w14:paraId="3B300BC4" w14:textId="2D3C7F99" w:rsidR="008C62EC" w:rsidRDefault="008C62EC" w:rsidP="008C62EC">
            <w:pPr>
              <w:pStyle w:val="Default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vehicle – 2 points </w:t>
            </w:r>
          </w:p>
        </w:tc>
        <w:tc>
          <w:tcPr>
            <w:tcW w:w="1985" w:type="dxa"/>
          </w:tcPr>
          <w:p w14:paraId="3D40418F" w14:textId="313F3EBE" w:rsidR="00021A80" w:rsidRDefault="008C62EC" w:rsidP="00F87F1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21A80" w14:paraId="45A3C4F0" w14:textId="77777777" w:rsidTr="00021A80">
        <w:tc>
          <w:tcPr>
            <w:tcW w:w="1317" w:type="dxa"/>
          </w:tcPr>
          <w:p w14:paraId="12C434A1" w14:textId="77777777" w:rsidR="00021A80" w:rsidRDefault="007718D1" w:rsidP="00F87F1D">
            <w:r>
              <w:t>3.2</w:t>
            </w:r>
          </w:p>
        </w:tc>
        <w:tc>
          <w:tcPr>
            <w:tcW w:w="5204" w:type="dxa"/>
          </w:tcPr>
          <w:p w14:paraId="0C23B592" w14:textId="3B7FB9AB" w:rsidR="00021A80" w:rsidRDefault="008C62EC" w:rsidP="00F87F1D">
            <w:pPr>
              <w:pStyle w:val="Default"/>
              <w:rPr>
                <w:sz w:val="22"/>
                <w:szCs w:val="22"/>
              </w:rPr>
            </w:pPr>
            <w:r w:rsidRPr="008C62EC">
              <w:rPr>
                <w:sz w:val="22"/>
                <w:szCs w:val="22"/>
              </w:rPr>
              <w:t>Thermal Detection Night Vision Equipment (1 set per team)</w:t>
            </w:r>
          </w:p>
        </w:tc>
        <w:tc>
          <w:tcPr>
            <w:tcW w:w="6804" w:type="dxa"/>
          </w:tcPr>
          <w:p w14:paraId="666C91BF" w14:textId="77777777" w:rsidR="00021A80" w:rsidRDefault="008C62EC" w:rsidP="00F87F1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Proof of </w:t>
            </w:r>
            <w:r w:rsidR="00995DF3">
              <w:rPr>
                <w:sz w:val="22"/>
                <w:szCs w:val="22"/>
              </w:rPr>
              <w:t xml:space="preserve">ownership with photos </w:t>
            </w:r>
          </w:p>
          <w:p w14:paraId="6F19DC31" w14:textId="730507F6" w:rsidR="00995DF3" w:rsidRDefault="00995DF3" w:rsidP="00995DF3">
            <w:pPr>
              <w:pStyle w:val="Default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sets – 5 points </w:t>
            </w:r>
          </w:p>
          <w:p w14:paraId="50F9548A" w14:textId="3FA1BAD5" w:rsidR="00995DF3" w:rsidRDefault="00995DF3" w:rsidP="00995DF3">
            <w:pPr>
              <w:pStyle w:val="Default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set – 2 points </w:t>
            </w:r>
          </w:p>
        </w:tc>
        <w:tc>
          <w:tcPr>
            <w:tcW w:w="1985" w:type="dxa"/>
          </w:tcPr>
          <w:p w14:paraId="082D1C4F" w14:textId="1BAFE97D" w:rsidR="00021A80" w:rsidRDefault="008C62EC" w:rsidP="00F87F1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21A80" w14:paraId="05FC253D" w14:textId="77777777" w:rsidTr="00021A80">
        <w:tc>
          <w:tcPr>
            <w:tcW w:w="1317" w:type="dxa"/>
          </w:tcPr>
          <w:p w14:paraId="36C6F48B" w14:textId="447659E3" w:rsidR="00021A80" w:rsidRDefault="00021A80" w:rsidP="00F87F1D"/>
        </w:tc>
        <w:tc>
          <w:tcPr>
            <w:tcW w:w="5204" w:type="dxa"/>
          </w:tcPr>
          <w:p w14:paraId="09A04BAC" w14:textId="55E37970" w:rsidR="00021A80" w:rsidRDefault="00021A80" w:rsidP="00F87F1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804" w:type="dxa"/>
          </w:tcPr>
          <w:p w14:paraId="6583AA6C" w14:textId="42230E2C" w:rsidR="00021A80" w:rsidRDefault="00021A80" w:rsidP="00F87F1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072DE022" w14:textId="3A8958DE" w:rsidR="00021A80" w:rsidRDefault="00021A80" w:rsidP="00F87F1D">
            <w:pPr>
              <w:pStyle w:val="Default"/>
              <w:rPr>
                <w:sz w:val="22"/>
                <w:szCs w:val="22"/>
              </w:rPr>
            </w:pPr>
          </w:p>
        </w:tc>
      </w:tr>
      <w:tr w:rsidR="00021A80" w14:paraId="52F13881" w14:textId="77777777" w:rsidTr="00021A80">
        <w:tc>
          <w:tcPr>
            <w:tcW w:w="1317" w:type="dxa"/>
          </w:tcPr>
          <w:p w14:paraId="352D4112" w14:textId="77777777" w:rsidR="00021A80" w:rsidRDefault="00021A80" w:rsidP="00F87F1D"/>
        </w:tc>
        <w:tc>
          <w:tcPr>
            <w:tcW w:w="5204" w:type="dxa"/>
          </w:tcPr>
          <w:p w14:paraId="242613F3" w14:textId="77777777" w:rsidR="00021A80" w:rsidRPr="00F87F1D" w:rsidRDefault="00021A80" w:rsidP="00F87F1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804" w:type="dxa"/>
          </w:tcPr>
          <w:p w14:paraId="63D824E5" w14:textId="77777777" w:rsidR="00021A80" w:rsidRPr="00282743" w:rsidRDefault="00021A80" w:rsidP="00F87F1D">
            <w:pPr>
              <w:pStyle w:val="Default"/>
              <w:rPr>
                <w:b/>
                <w:sz w:val="22"/>
                <w:szCs w:val="22"/>
              </w:rPr>
            </w:pPr>
            <w:r w:rsidRPr="00282743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1985" w:type="dxa"/>
          </w:tcPr>
          <w:p w14:paraId="760C5A4D" w14:textId="77777777" w:rsidR="00021A80" w:rsidRPr="00021A80" w:rsidRDefault="0099590B" w:rsidP="00F87F1D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</w:t>
            </w:r>
          </w:p>
        </w:tc>
      </w:tr>
    </w:tbl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26"/>
        <w:gridCol w:w="2226"/>
        <w:gridCol w:w="2226"/>
        <w:gridCol w:w="2226"/>
        <w:gridCol w:w="2226"/>
      </w:tblGrid>
      <w:tr w:rsidR="00F87F1D" w14:paraId="677B36F5" w14:textId="77777777" w:rsidTr="00434BE2">
        <w:trPr>
          <w:trHeight w:val="244"/>
        </w:trPr>
        <w:tc>
          <w:tcPr>
            <w:tcW w:w="2226" w:type="dxa"/>
          </w:tcPr>
          <w:p w14:paraId="0B118283" w14:textId="77777777" w:rsidR="00F87F1D" w:rsidRDefault="00F87F1D" w:rsidP="00F87F1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26" w:type="dxa"/>
          </w:tcPr>
          <w:p w14:paraId="39C8804E" w14:textId="77777777" w:rsidR="00F87F1D" w:rsidRDefault="00F87F1D" w:rsidP="00F87F1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226" w:type="dxa"/>
          </w:tcPr>
          <w:p w14:paraId="5BEF0A53" w14:textId="77777777" w:rsidR="00F87F1D" w:rsidRDefault="00F87F1D" w:rsidP="00F87F1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226" w:type="dxa"/>
          </w:tcPr>
          <w:p w14:paraId="7C6BF1C2" w14:textId="77777777" w:rsidR="00F87F1D" w:rsidRDefault="00F87F1D" w:rsidP="00F87F1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226" w:type="dxa"/>
          </w:tcPr>
          <w:p w14:paraId="542696FC" w14:textId="77777777" w:rsidR="00F87F1D" w:rsidRDefault="00F87F1D" w:rsidP="00F87F1D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7CF8470B" w14:textId="77777777" w:rsidR="0099590B" w:rsidRDefault="0099590B">
      <w:r>
        <w:t xml:space="preserve">Total of 75 marks </w:t>
      </w:r>
      <w:r w:rsidR="00156075">
        <w:t xml:space="preserve">(functional and onsite) </w:t>
      </w:r>
      <w:r>
        <w:t>is required</w:t>
      </w:r>
      <w:r w:rsidR="00156075">
        <w:t xml:space="preserve"> to pass.</w:t>
      </w:r>
    </w:p>
    <w:p w14:paraId="5BCA5C5E" w14:textId="77777777" w:rsidR="0099590B" w:rsidRDefault="0099590B"/>
    <w:p w14:paraId="7D466739" w14:textId="77777777" w:rsidR="00434BE2" w:rsidRDefault="00021A80">
      <w:r>
        <w:t>Compiled by: Zenobia Jordaan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Approved by: Julie Cheerkoot</w:t>
      </w:r>
    </w:p>
    <w:p w14:paraId="10F2F730" w14:textId="77777777" w:rsidR="00021A80" w:rsidRDefault="00021A80"/>
    <w:p w14:paraId="54019B1E" w14:textId="77777777" w:rsidR="00021A80" w:rsidRDefault="00021A80">
      <w:r>
        <w:t>………………………………………………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sectPr w:rsidR="00021A80" w:rsidSect="00B834F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820D8"/>
    <w:multiLevelType w:val="hybridMultilevel"/>
    <w:tmpl w:val="1B8047C6"/>
    <w:lvl w:ilvl="0" w:tplc="1C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 w15:restartNumberingAfterBreak="0">
    <w:nsid w:val="49976AD7"/>
    <w:multiLevelType w:val="hybridMultilevel"/>
    <w:tmpl w:val="F378D830"/>
    <w:lvl w:ilvl="0" w:tplc="4484FC9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EF61C5"/>
    <w:multiLevelType w:val="hybridMultilevel"/>
    <w:tmpl w:val="FC74758E"/>
    <w:lvl w:ilvl="0" w:tplc="DEFC1B6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F1D"/>
    <w:rsid w:val="00021A80"/>
    <w:rsid w:val="000C0481"/>
    <w:rsid w:val="000E3D39"/>
    <w:rsid w:val="000F6BF1"/>
    <w:rsid w:val="00156075"/>
    <w:rsid w:val="0018557E"/>
    <w:rsid w:val="00282743"/>
    <w:rsid w:val="003134B7"/>
    <w:rsid w:val="00396287"/>
    <w:rsid w:val="00424708"/>
    <w:rsid w:val="00434BE2"/>
    <w:rsid w:val="00462805"/>
    <w:rsid w:val="005A4480"/>
    <w:rsid w:val="00683A95"/>
    <w:rsid w:val="007718D1"/>
    <w:rsid w:val="008C62EC"/>
    <w:rsid w:val="008C7A87"/>
    <w:rsid w:val="00923459"/>
    <w:rsid w:val="0099590B"/>
    <w:rsid w:val="00995DF3"/>
    <w:rsid w:val="00A2432F"/>
    <w:rsid w:val="00B45BF5"/>
    <w:rsid w:val="00B834FF"/>
    <w:rsid w:val="00C41147"/>
    <w:rsid w:val="00C7794A"/>
    <w:rsid w:val="00D8156C"/>
    <w:rsid w:val="00DB0B56"/>
    <w:rsid w:val="00E26BD3"/>
    <w:rsid w:val="00E728B9"/>
    <w:rsid w:val="00F8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66499"/>
  <w15:chartTrackingRefBased/>
  <w15:docId w15:val="{18A85ED8-CDAD-4FBF-913D-4F707C07D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7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87F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B0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Zenobia Jordaan</dc:creator>
  <cp:keywords/>
  <dc:description/>
  <cp:lastModifiedBy>Julie Cheerkoot</cp:lastModifiedBy>
  <cp:revision>6</cp:revision>
  <dcterms:created xsi:type="dcterms:W3CDTF">2022-05-23T10:40:00Z</dcterms:created>
  <dcterms:modified xsi:type="dcterms:W3CDTF">2022-07-08T11:13:00Z</dcterms:modified>
</cp:coreProperties>
</file>